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F559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B1703" w:rsidP="00B53C37">
            <w:pPr>
              <w:rPr>
                <w:rtl/>
              </w:rPr>
            </w:pPr>
            <w:r w:rsidRPr="001B1703">
              <w:rPr>
                <w:rFonts w:hint="cs"/>
                <w:rtl/>
              </w:rPr>
              <w:t>אגף</w:t>
            </w:r>
            <w:r w:rsidRPr="001B1703">
              <w:rPr>
                <w:rtl/>
              </w:rPr>
              <w:t xml:space="preserve"> </w:t>
            </w:r>
            <w:r w:rsidRPr="001B1703">
              <w:rPr>
                <w:rFonts w:hint="cs"/>
                <w:rtl/>
              </w:rPr>
              <w:t>טכנולוגיות</w:t>
            </w:r>
            <w:r w:rsidRPr="001B1703">
              <w:rPr>
                <w:rtl/>
              </w:rPr>
              <w:t xml:space="preserve"> </w:t>
            </w:r>
            <w:r w:rsidRPr="001B1703">
              <w:rPr>
                <w:rFonts w:hint="cs"/>
                <w:rtl/>
              </w:rPr>
              <w:t>דיגיטליות</w:t>
            </w:r>
            <w:r w:rsidRPr="001B1703">
              <w:rPr>
                <w:rtl/>
              </w:rPr>
              <w:t xml:space="preserve"> </w:t>
            </w:r>
            <w:r w:rsidRPr="001B1703">
              <w:rPr>
                <w:rFonts w:hint="cs"/>
                <w:rtl/>
              </w:rPr>
              <w:t>ודאטה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8A6EAE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8A6EAE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B1703" w:rsidP="00B40009">
            <w:r w:rsidRPr="00905E7F">
              <w:rPr>
                <w:rFonts w:hint="cs"/>
                <w:highlight w:val="yellow"/>
                <w:rtl/>
              </w:rPr>
              <w:t>24.10.2022</w:t>
            </w:r>
          </w:p>
        </w:tc>
      </w:tr>
    </w:tbl>
    <w:p w:rsidR="00332AFB" w:rsidRDefault="007F559F" w:rsidP="00222867">
      <w:pPr>
        <w:rPr>
          <w:rtl/>
        </w:rPr>
      </w:pPr>
    </w:p>
    <w:p w:rsidR="00222867" w:rsidRDefault="007F559F" w:rsidP="00222867">
      <w:pPr>
        <w:rPr>
          <w:rtl/>
        </w:rPr>
      </w:pPr>
    </w:p>
    <w:p w:rsidR="00222867" w:rsidRDefault="007F559F" w:rsidP="00222867">
      <w:pPr>
        <w:rPr>
          <w:rtl/>
        </w:rPr>
      </w:pPr>
    </w:p>
    <w:p w:rsidR="00222867" w:rsidRDefault="007F559F" w:rsidP="00222867">
      <w:pPr>
        <w:rPr>
          <w:rtl/>
        </w:rPr>
      </w:pPr>
    </w:p>
    <w:p w:rsidR="00222867" w:rsidRDefault="007F559F" w:rsidP="00222867">
      <w:pPr>
        <w:rPr>
          <w:rtl/>
        </w:rPr>
      </w:pPr>
    </w:p>
    <w:p w:rsidR="00222867" w:rsidRDefault="007F559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F559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7F559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E4FBF" w:rsidRPr="001E4FBF" w:rsidRDefault="001E4FBF" w:rsidP="003106F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משרד הבריאות מנהל כיום שלוש קהילות דיגיטליות, המקנות ידע מקצועיות ושייכות סביב נושאים ועולמות תוכן שונים לקהילות השונות במשרד הבריאות במטרה לקדם ולהעלות את המודעות אליהם, כחלק </w:t>
            </w:r>
            <w:r w:rsidR="00555C1B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תפיסת הפתרון וקידום קהילות ידע וקהילות מקצועיות, עלה הצורך להחליף את המוצר הקיים נכון להיום </w:t>
            </w:r>
            <w:r w:rsidR="00555C1B">
              <w:rPr>
                <w:rFonts w:ascii="Arial" w:hAnsi="Arial" w:hint="cs"/>
                <w:b/>
                <w:sz w:val="22"/>
                <w:szCs w:val="22"/>
                <w:rtl/>
              </w:rPr>
              <w:t>היות ו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אין עבורו מפת דרכים</w:t>
            </w:r>
            <w:r w:rsidR="00555C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ונדרש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1E4FBF" w:rsidRPr="001E4FBF" w:rsidRDefault="001E4FBF" w:rsidP="001E4FBF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  <w:p w:rsidR="001E4FBF" w:rsidRDefault="001E4FBF" w:rsidP="00200881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אחת הדרישות המרכזיות של הפ</w:t>
            </w:r>
            <w:r w:rsidR="00200881">
              <w:rPr>
                <w:rFonts w:ascii="Arial" w:hAnsi="Arial"/>
                <w:b/>
                <w:sz w:val="22"/>
                <w:szCs w:val="22"/>
                <w:rtl/>
              </w:rPr>
              <w:t>תרון הוא חיבור בין משתמשים "פני</w:t>
            </w:r>
            <w:r w:rsidR="00200881">
              <w:rPr>
                <w:rFonts w:ascii="Arial" w:hAnsi="Arial" w:hint="cs"/>
                <w:b/>
                <w:sz w:val="22"/>
                <w:szCs w:val="22"/>
                <w:rtl/>
              </w:rPr>
              <w:t>ם ארגוניים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" למשתמשים "</w:t>
            </w:r>
            <w:r w:rsidR="00200881">
              <w:rPr>
                <w:rFonts w:ascii="Arial" w:hAnsi="Arial" w:hint="cs"/>
                <w:b/>
                <w:sz w:val="22"/>
                <w:szCs w:val="22"/>
                <w:rtl/>
              </w:rPr>
              <w:t>חוץ ארגוניים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" כאשר הכוונה למשתמשים </w:t>
            </w:r>
            <w:r w:rsidR="00200881">
              <w:rPr>
                <w:rFonts w:ascii="Arial" w:hAnsi="Arial" w:hint="cs"/>
                <w:b/>
                <w:sz w:val="22"/>
                <w:szCs w:val="22"/>
                <w:rtl/>
              </w:rPr>
              <w:t>חוץ ארגוניים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 הנה משתמשים שאינם עובדים במשרד הבריאות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, כדוגמאת ציבור, העוסקים בבריאות ועוד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905E7F" w:rsidRPr="001E4FBF" w:rsidRDefault="00905E7F" w:rsidP="00200881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F8323A" w:rsidRPr="001E4FBF" w:rsidRDefault="001E4FBF" w:rsidP="00905E7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לצורך כך, נבח</w:t>
            </w:r>
            <w:r w:rsidR="00F8323A">
              <w:rPr>
                <w:rFonts w:ascii="Arial" w:hAnsi="Arial"/>
                <w:b/>
                <w:sz w:val="22"/>
                <w:szCs w:val="22"/>
                <w:rtl/>
              </w:rPr>
              <w:t>נו מספר מוצרים אפשריים ועולה כי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מוצר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E4FBF">
              <w:rPr>
                <w:rFonts w:ascii="Arial" w:hAnsi="Arial"/>
                <w:b/>
                <w:sz w:val="22"/>
                <w:szCs w:val="22"/>
              </w:rPr>
              <w:t>SLACK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  </w:t>
            </w:r>
            <w:r w:rsidR="00F8323A">
              <w:rPr>
                <w:rFonts w:ascii="Arial" w:hAnsi="Arial" w:hint="cs"/>
                <w:b/>
                <w:sz w:val="22"/>
                <w:szCs w:val="22"/>
                <w:rtl/>
              </w:rPr>
              <w:t>היחיד שנותן מענה ל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כל חבילת ה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שירותים 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הנדרשים הבאים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:rsidR="001E4FBF" w:rsidRPr="001E4FBF" w:rsidRDefault="001E4FBF" w:rsidP="001E4FB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מערכת ניהול והקמת קהילות דיגיטליות מרכזית בנושאים מקצועיים ובעולמות תוכן שונים</w:t>
            </w:r>
          </w:p>
          <w:p w:rsidR="001E4FBF" w:rsidRPr="001E4FBF" w:rsidRDefault="001E4FBF" w:rsidP="001E4FB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אפליקציה מובנית לגישה מתוך המשרד ובאמצעות מכשירים ניידים 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מחוץ למשרד</w:t>
            </w:r>
          </w:p>
          <w:p w:rsidR="001E4FBF" w:rsidRPr="001E4FBF" w:rsidRDefault="001E4FBF" w:rsidP="001E4FB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פלטפורמה שניתן לערוך בה שינוים ולהוסיף פיתוחים יעודים </w:t>
            </w:r>
            <w:r w:rsidR="00254BA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ואינטגרציה עם מוצרים נוספים 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לצרכי המשרד</w:t>
            </w:r>
          </w:p>
          <w:p w:rsidR="001E4FBF" w:rsidRPr="001E4FBF" w:rsidRDefault="001E4FBF" w:rsidP="001E4FB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אבטחת מידע </w:t>
            </w:r>
            <w:r w:rsidRPr="001E4FBF">
              <w:rPr>
                <w:rFonts w:ascii="Arial" w:hAnsi="Arial"/>
                <w:b/>
                <w:sz w:val="22"/>
                <w:szCs w:val="22"/>
              </w:rPr>
              <w:t>DLP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E4FBF">
              <w:rPr>
                <w:rFonts w:ascii="Arial" w:hAnsi="Arial" w:hint="cs"/>
                <w:b/>
                <w:sz w:val="22"/>
                <w:szCs w:val="22"/>
                <w:rtl/>
              </w:rPr>
              <w:t>בסינון קבצים העולים למרשתת</w:t>
            </w:r>
          </w:p>
          <w:p w:rsidR="001E4FBF" w:rsidRPr="001E4FBF" w:rsidRDefault="001E4FBF" w:rsidP="00905E7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פלטפורמה נפרסת 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מתארחת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 בענן של </w:t>
            </w:r>
            <w:r w:rsidRPr="001E4FBF">
              <w:rPr>
                <w:rFonts w:ascii="Arial" w:hAnsi="Arial"/>
                <w:b/>
                <w:sz w:val="22"/>
                <w:szCs w:val="22"/>
              </w:rPr>
              <w:t>AWS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מותאם לצרכי הענן של המשרד</w:t>
            </w:r>
          </w:p>
          <w:p w:rsidR="001E4FBF" w:rsidRPr="001E4FBF" w:rsidRDefault="001E4FBF" w:rsidP="00905E7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אפשרו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יו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ת ייחודיות בשמירת הקבצים שמעלים בפלטפורמה 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ואיחסונם</w:t>
            </w:r>
            <w:r w:rsidR="00905E7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05E7F">
              <w:rPr>
                <w:rFonts w:ascii="Arial" w:hAnsi="Arial"/>
                <w:bCs/>
                <w:sz w:val="22"/>
                <w:szCs w:val="22"/>
                <w:rtl/>
              </w:rPr>
              <w:t>במקום אחסון ייעודי על פי החלטת המשרד</w:t>
            </w: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 xml:space="preserve"> אשר יעמוד בתקנות רגולטורית ומנהל הסייבר.</w:t>
            </w:r>
          </w:p>
          <w:p w:rsidR="001E4FBF" w:rsidRPr="001E4FBF" w:rsidRDefault="001E4FBF" w:rsidP="001E4FB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תשתית לקישור לעמיתים ואנשי מקצוע ברחבי המשרד כולל מגזרי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ם</w:t>
            </w:r>
            <w:r w:rsidR="00905E7F">
              <w:rPr>
                <w:rFonts w:ascii="Arial" w:hAnsi="Arial"/>
                <w:b/>
                <w:sz w:val="22"/>
                <w:szCs w:val="22"/>
                <w:rtl/>
              </w:rPr>
              <w:t xml:space="preserve"> חיצונים לקהילות השונות</w:t>
            </w:r>
          </w:p>
          <w:p w:rsidR="001E4FBF" w:rsidRPr="001E4FBF" w:rsidRDefault="001E4FBF" w:rsidP="001E4FB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1E4FBF">
              <w:rPr>
                <w:rFonts w:ascii="Arial" w:hAnsi="Arial"/>
                <w:b/>
                <w:sz w:val="22"/>
                <w:szCs w:val="22"/>
                <w:rtl/>
              </w:rPr>
              <w:t>ליווי צמוד של מנהל לקוח בארץ ואיש צוות בחו"ל המסייעים בתכנון העבודה המשותפת והנגשת שירות מומחים של החברה.</w:t>
            </w:r>
          </w:p>
          <w:p w:rsidR="00B53C37" w:rsidRPr="003106F7" w:rsidRDefault="003106F7" w:rsidP="00905E7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06F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מלם </w:t>
            </w:r>
            <w:r w:rsidR="002078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מערכות</w:t>
            </w:r>
            <w:r w:rsidR="007E59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  <w:r w:rsidRPr="003106F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הינה החברה היחידה בעלת הסכם שיווק לפלטפורמה של מוצר </w:t>
            </w:r>
            <w:r w:rsidRPr="003106F7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SLACK</w:t>
            </w:r>
            <w:r w:rsidRPr="003106F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בארץ שמעניקה תמיכה יעוץ ושירות למוצר </w:t>
            </w:r>
            <w:r w:rsidR="00905E7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SLACK</w:t>
            </w:r>
          </w:p>
          <w:p w:rsidR="00E15897" w:rsidRPr="00AF57E9" w:rsidRDefault="00E15897" w:rsidP="0095155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7F559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3106F7" w:rsidRDefault="003106F7">
      <w:pPr>
        <w:bidi w:val="0"/>
        <w:rPr>
          <w:rFonts w:asciiTheme="minorBidi" w:hAnsiTheme="minorBidi" w:cstheme="minorBidi"/>
          <w:bCs/>
          <w:sz w:val="21"/>
          <w:szCs w:val="21"/>
          <w:rtl/>
        </w:rPr>
      </w:pPr>
      <w:r>
        <w:rPr>
          <w:rFonts w:asciiTheme="minorBidi" w:hAnsiTheme="minorBidi" w:cstheme="minorBidi"/>
          <w:bCs/>
          <w:sz w:val="21"/>
          <w:szCs w:val="21"/>
          <w:rtl/>
        </w:rPr>
        <w:br w:type="page"/>
      </w: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F559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F559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5155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F559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F559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3106F7" w:rsidP="002078D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מלם </w:t>
            </w:r>
            <w:r w:rsidR="002078D6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="007E590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7E590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520044041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E4C28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E4C2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3106F7" w:rsidP="003106F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="00E15897" w:rsidRPr="00E1589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4C269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00</w:t>
            </w:r>
            <w:r w:rsidR="00E15897" w:rsidRPr="00E1589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  <w:r w:rsidR="00E15897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000 </w:t>
            </w:r>
            <w:r w:rsidR="0062139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8A6EAE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6EAE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8A6EAE" w:rsidRDefault="00905E7F" w:rsidP="00905E7F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</w:t>
            </w:r>
            <w:r w:rsidR="00B632BC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4C269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B632BC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.202</w:t>
            </w:r>
            <w:r w:rsidR="002078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B632BC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632BC" w:rsidRPr="008A6EA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B632BC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</w:t>
            </w:r>
            <w:r w:rsidR="00B632BC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4C269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B632BC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</w:t>
            </w:r>
            <w:r w:rsidR="00B632BC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8A6EAE"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</w:p>
        </w:tc>
      </w:tr>
    </w:tbl>
    <w:p w:rsidR="00222867" w:rsidRPr="00AF57E9" w:rsidRDefault="007F559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F559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F559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951557">
        <w:trPr>
          <w:trHeight w:val="274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Default="00951557" w:rsidP="00905E7F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"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מלם </w:t>
            </w:r>
            <w:r w:rsidR="00112377" w:rsidRPr="00112377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="00112377" w:rsidRPr="001123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  <w:r w:rsidR="00112377" w:rsidRPr="0011237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12377">
              <w:rPr>
                <w:rFonts w:ascii="Arial" w:hAnsi="Arial"/>
                <w:b/>
                <w:sz w:val="22"/>
                <w:szCs w:val="22"/>
                <w:rtl/>
              </w:rPr>
              <w:t>הינה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החברה היחידה בארץ המסוגלת 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לספק </w:t>
            </w:r>
            <w:r w:rsidR="00E24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 השירותים המפורטים מעלה בעולם הקהילות. באמצעות 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="00E24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12377">
              <w:rPr>
                <w:rFonts w:ascii="Arial" w:hAnsi="Arial" w:hint="cs"/>
                <w:b/>
                <w:sz w:val="22"/>
                <w:szCs w:val="22"/>
              </w:rPr>
              <w:t>SLACK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כולל 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תמיכה ליווי ויעוץ בנושא יישום ניהול קיהלות על בסיסת </w:t>
            </w:r>
            <w:r w:rsidR="00905E7F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12377">
              <w:rPr>
                <w:rFonts w:ascii="Arial" w:hAnsi="Arial" w:hint="cs"/>
                <w:b/>
                <w:sz w:val="22"/>
                <w:szCs w:val="22"/>
              </w:rPr>
              <w:t>SLACK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בנוסף, </w:t>
            </w:r>
            <w:r w:rsidR="00E24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על פי הבדיקה שלנו המפיץ הבלעדי של 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E24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r w:rsidR="00E24DF4">
              <w:rPr>
                <w:rFonts w:ascii="Arial" w:hAnsi="Arial" w:hint="cs"/>
                <w:b/>
                <w:sz w:val="22"/>
                <w:szCs w:val="22"/>
              </w:rPr>
              <w:t>SLACK</w:t>
            </w:r>
            <w:r w:rsidR="00E24DF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בארץ הוא </w:t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>"מלם מערכ</w:t>
            </w:r>
            <w:r w:rsidR="00E24DF4">
              <w:rPr>
                <w:rFonts w:ascii="Arial" w:hAnsi="Arial" w:hint="cs"/>
                <w:b/>
                <w:sz w:val="22"/>
                <w:szCs w:val="22"/>
                <w:rtl/>
              </w:rPr>
              <w:t>ות בע"מ".</w:t>
            </w:r>
            <w:r w:rsidR="00112377">
              <w:rPr>
                <w:rFonts w:ascii="Arial" w:hAnsi="Arial"/>
                <w:b/>
                <w:sz w:val="22"/>
                <w:szCs w:val="22"/>
                <w:rtl/>
              </w:rPr>
              <w:br/>
            </w:r>
            <w:r w:rsidR="00112377">
              <w:rPr>
                <w:rFonts w:ascii="Arial" w:hAnsi="Arial" w:hint="cs"/>
                <w:b/>
                <w:sz w:val="22"/>
                <w:szCs w:val="22"/>
                <w:rtl/>
              </w:rPr>
              <w:t>הפלטפורמה של ניהול קהילות עונה על כל הדרישות הפונקציונאליות והעסקיות שאנו דורשים בשלב זה ליישום קהילות דיגיטליות והספק מאפשר לנו ליווי יעוץ והטמעה של המוצר בצורה מיטבית במשרד.</w:t>
            </w:r>
          </w:p>
          <w:p w:rsidR="00112377" w:rsidRPr="00AF57E9" w:rsidRDefault="00112377" w:rsidP="0011237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F559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F559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51557" w:rsidTr="006C1D9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1557" w:rsidRPr="0053500C" w:rsidRDefault="002078D6" w:rsidP="0095155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בשיר גאוי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1557" w:rsidRPr="0053500C" w:rsidRDefault="002078D6" w:rsidP="0095155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זרוע טכנלוגית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1557" w:rsidRPr="00F26302" w:rsidRDefault="002078D6" w:rsidP="00951557">
            <w:pPr>
              <w:spacing w:line="360" w:lineRule="auto"/>
              <w:jc w:val="center"/>
              <w:rPr>
                <w:rFonts w:ascii="Arial" w:hAnsi="Arial" w:cs="Guttman Yad-Light"/>
                <w:b/>
                <w:sz w:val="22"/>
                <w:szCs w:val="22"/>
                <w:rtl/>
              </w:rPr>
            </w:pPr>
            <w:r>
              <w:rPr>
                <w:rFonts w:ascii="Arial" w:hAnsi="Arial" w:cs="Guttman Yad-Light" w:hint="cs"/>
                <w:b/>
                <w:sz w:val="22"/>
                <w:szCs w:val="22"/>
                <w:rtl/>
              </w:rPr>
              <w:t>בשיר גאוי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7F559F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951557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5E3CC4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B945EA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5E3CC4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E3637EA" wp14:editId="1070825F">
                  <wp:extent cx="1943099" cy="6286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6545" cy="629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1557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E4C2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559F" w:rsidRDefault="007F559F">
      <w:r>
        <w:separator/>
      </w:r>
    </w:p>
  </w:endnote>
  <w:endnote w:type="continuationSeparator" w:id="0">
    <w:p w:rsidR="007F559F" w:rsidRDefault="007F5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uttman Yad-Light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54BA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54BA7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F559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:rsidR="00E678BB" w:rsidRPr="00354861" w:rsidRDefault="007F559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559F" w:rsidRDefault="007F559F">
      <w:r>
        <w:separator/>
      </w:r>
    </w:p>
  </w:footnote>
  <w:footnote w:type="continuationSeparator" w:id="0">
    <w:p w:rsidR="007F559F" w:rsidRDefault="007F55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8225CA" wp14:editId="518225C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F559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F559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F559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F559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F559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F559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F559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223692"/>
    <w:multiLevelType w:val="hybridMultilevel"/>
    <w:tmpl w:val="5E600BFC"/>
    <w:lvl w:ilvl="0" w:tplc="0409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2" w15:restartNumberingAfterBreak="0">
    <w:nsid w:val="1F7031E0"/>
    <w:multiLevelType w:val="hybridMultilevel"/>
    <w:tmpl w:val="732019FA"/>
    <w:lvl w:ilvl="0" w:tplc="DD64C1A6">
      <w:start w:val="1"/>
      <w:numFmt w:val="hebrew1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2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3795"/>
    <w:rsid w:val="00112377"/>
    <w:rsid w:val="00170AE3"/>
    <w:rsid w:val="001B1703"/>
    <w:rsid w:val="001E4FBF"/>
    <w:rsid w:val="00200881"/>
    <w:rsid w:val="002078D6"/>
    <w:rsid w:val="00254BA7"/>
    <w:rsid w:val="002C7A4C"/>
    <w:rsid w:val="002D5C29"/>
    <w:rsid w:val="003106F7"/>
    <w:rsid w:val="00336CDD"/>
    <w:rsid w:val="004473D2"/>
    <w:rsid w:val="00453ECB"/>
    <w:rsid w:val="004B4C6C"/>
    <w:rsid w:val="004C2694"/>
    <w:rsid w:val="004D220C"/>
    <w:rsid w:val="004F32EE"/>
    <w:rsid w:val="00555C1B"/>
    <w:rsid w:val="00572407"/>
    <w:rsid w:val="005C41AB"/>
    <w:rsid w:val="005E3CC4"/>
    <w:rsid w:val="0061770D"/>
    <w:rsid w:val="0062139E"/>
    <w:rsid w:val="00675430"/>
    <w:rsid w:val="006B4B6C"/>
    <w:rsid w:val="006B6AA1"/>
    <w:rsid w:val="006E12C0"/>
    <w:rsid w:val="00715AB0"/>
    <w:rsid w:val="007548B0"/>
    <w:rsid w:val="007E590F"/>
    <w:rsid w:val="007F559F"/>
    <w:rsid w:val="008A6EAE"/>
    <w:rsid w:val="008C40D9"/>
    <w:rsid w:val="00905E7F"/>
    <w:rsid w:val="009367D8"/>
    <w:rsid w:val="00951557"/>
    <w:rsid w:val="009668A7"/>
    <w:rsid w:val="009B0FB5"/>
    <w:rsid w:val="009B6B29"/>
    <w:rsid w:val="009E597E"/>
    <w:rsid w:val="009F7FB7"/>
    <w:rsid w:val="00A50B53"/>
    <w:rsid w:val="00A70913"/>
    <w:rsid w:val="00AA6B11"/>
    <w:rsid w:val="00AB3379"/>
    <w:rsid w:val="00AE4C28"/>
    <w:rsid w:val="00B07843"/>
    <w:rsid w:val="00B40009"/>
    <w:rsid w:val="00B53C37"/>
    <w:rsid w:val="00B632BC"/>
    <w:rsid w:val="00B76632"/>
    <w:rsid w:val="00B83937"/>
    <w:rsid w:val="00B945EA"/>
    <w:rsid w:val="00CC7941"/>
    <w:rsid w:val="00CD3FD5"/>
    <w:rsid w:val="00CE2B74"/>
    <w:rsid w:val="00D77E22"/>
    <w:rsid w:val="00DC7477"/>
    <w:rsid w:val="00E15897"/>
    <w:rsid w:val="00E24DF4"/>
    <w:rsid w:val="00E8203D"/>
    <w:rsid w:val="00EA62A6"/>
    <w:rsid w:val="00F0649A"/>
    <w:rsid w:val="00F442D5"/>
    <w:rsid w:val="00F8323A"/>
    <w:rsid w:val="00F9684D"/>
    <w:rsid w:val="00FF2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ED8636"/>
  <w15:docId w15:val="{296A6579-0197-4B50-A556-BB45153FF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112337218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2018-11-11T13:04:26+00:00</SDDocDate>
    <elnewpapaerdate xmlns="276fb107-33e2-4c3f-bae8-9cd5efb2baae" xsi:nil="true"/>
    <SDHebDate xmlns="276fb107-33e2-4c3f-bae8-9cd5efb2baae">ג'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1E4314-E932-4D01-9444-9B03CF4312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3A301C-B8DD-4AAD-9040-12865BC34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46</TotalTime>
  <Pages>1</Pages>
  <Words>611</Words>
  <Characters>3059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גרטנר 2019 (3).docx.</vt:lpstr>
      <vt:lpstr/>
    </vt:vector>
  </TitlesOfParts>
  <Company/>
  <LinksUpToDate>false</LinksUpToDate>
  <CharactersWithSpaces>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גרטנר 2019 (3).docx.</dc:title>
  <dc:creator>Marina Paz</dc:creator>
  <cp:lastModifiedBy>בשיר גאוי</cp:lastModifiedBy>
  <cp:revision>2</cp:revision>
  <dcterms:created xsi:type="dcterms:W3CDTF">2022-10-31T08:21:00Z</dcterms:created>
  <dcterms:modified xsi:type="dcterms:W3CDTF">2022-10-31T08:21:00Z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